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DD42" w14:textId="6C05CF13" w:rsidR="00AD4FA0" w:rsidRPr="00AD40E8" w:rsidRDefault="001A4046" w:rsidP="00AD4FA0">
      <w:pPr>
        <w:ind w:left="360"/>
        <w:jc w:val="right"/>
        <w:rPr>
          <w:bCs/>
          <w:i/>
          <w:color w:val="auto"/>
        </w:rPr>
      </w:pPr>
      <w:bookmarkStart w:id="0" w:name="_Hlk4592380"/>
      <w:bookmarkStart w:id="1" w:name="_Hlk33779071"/>
      <w:r>
        <w:rPr>
          <w:bCs/>
          <w:i/>
          <w:color w:val="auto"/>
        </w:rPr>
        <w:t>3</w:t>
      </w:r>
      <w:r w:rsidR="00AD4FA0" w:rsidRPr="00AD40E8">
        <w:rPr>
          <w:bCs/>
          <w:i/>
          <w:color w:val="auto"/>
        </w:rPr>
        <w:t>.pielikums</w:t>
      </w:r>
    </w:p>
    <w:p w14:paraId="692E992F" w14:textId="77777777" w:rsidR="001A4046" w:rsidRDefault="001A4046" w:rsidP="001A4046">
      <w:pPr>
        <w:jc w:val="right"/>
        <w:rPr>
          <w:i/>
          <w:iCs/>
        </w:rPr>
      </w:pPr>
      <w:r w:rsidRPr="00493C62">
        <w:rPr>
          <w:rFonts w:eastAsia="Times New Roman"/>
          <w:i/>
          <w:iCs/>
          <w:kern w:val="36"/>
          <w:lang w:eastAsia="lv-LV"/>
        </w:rPr>
        <w:t xml:space="preserve">Tirgus izpēte ID Nr. </w:t>
      </w:r>
      <w:r w:rsidRPr="00493C62">
        <w:rPr>
          <w:i/>
          <w:iCs/>
        </w:rPr>
        <w:t>TI-2022/SPC/3</w:t>
      </w:r>
    </w:p>
    <w:p w14:paraId="163AEBF1" w14:textId="77777777" w:rsidR="001A4046" w:rsidRDefault="001A4046" w:rsidP="00AD4FA0">
      <w:pPr>
        <w:jc w:val="center"/>
        <w:rPr>
          <w:b/>
          <w:color w:val="auto"/>
        </w:rPr>
      </w:pPr>
    </w:p>
    <w:p w14:paraId="05019D3E" w14:textId="4BC66C70" w:rsidR="00AD4FA0" w:rsidRPr="00AD40E8" w:rsidRDefault="00AD4FA0" w:rsidP="00AD4FA0">
      <w:pPr>
        <w:jc w:val="center"/>
        <w:rPr>
          <w:b/>
          <w:color w:val="auto"/>
        </w:rPr>
      </w:pPr>
      <w:r w:rsidRPr="00AD40E8">
        <w:rPr>
          <w:b/>
          <w:color w:val="auto"/>
        </w:rPr>
        <w:t>Finanšu piedāvājums</w:t>
      </w:r>
    </w:p>
    <w:p w14:paraId="75F1736E" w14:textId="77777777" w:rsidR="00AD4FA0" w:rsidRPr="00A54CE9" w:rsidRDefault="00AD4FA0" w:rsidP="00AD4FA0">
      <w:pPr>
        <w:ind w:left="-90" w:firstLine="90"/>
        <w:jc w:val="both"/>
        <w:rPr>
          <w:b/>
          <w:color w:val="auto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3997"/>
      </w:tblGrid>
      <w:tr w:rsidR="00AD4FA0" w:rsidRPr="00A54CE9" w14:paraId="5F75B54F" w14:textId="77777777" w:rsidTr="001A4046">
        <w:tc>
          <w:tcPr>
            <w:tcW w:w="4389" w:type="dxa"/>
            <w:shd w:val="clear" w:color="auto" w:fill="auto"/>
          </w:tcPr>
          <w:p w14:paraId="40F0DA5D" w14:textId="77777777" w:rsidR="00AD4FA0" w:rsidRPr="00A54CE9" w:rsidRDefault="00AD4FA0" w:rsidP="00F305E1">
            <w:pPr>
              <w:spacing w:line="360" w:lineRule="auto"/>
              <w:jc w:val="both"/>
              <w:rPr>
                <w:bCs/>
                <w:color w:val="auto"/>
              </w:rPr>
            </w:pPr>
            <w:r w:rsidRPr="00A54CE9">
              <w:rPr>
                <w:bCs/>
                <w:color w:val="auto"/>
              </w:rPr>
              <w:t xml:space="preserve">Cena par vienu preces vienību, </w:t>
            </w:r>
            <w:proofErr w:type="spellStart"/>
            <w:r w:rsidRPr="00A54CE9">
              <w:rPr>
                <w:bCs/>
                <w:i/>
                <w:iCs/>
                <w:color w:val="auto"/>
              </w:rPr>
              <w:t>euro</w:t>
            </w:r>
            <w:proofErr w:type="spellEnd"/>
            <w:r w:rsidRPr="00A54CE9">
              <w:rPr>
                <w:bCs/>
                <w:i/>
                <w:iCs/>
                <w:color w:val="auto"/>
              </w:rPr>
              <w:t>,</w:t>
            </w:r>
            <w:r w:rsidRPr="00A54CE9">
              <w:rPr>
                <w:bCs/>
                <w:color w:val="auto"/>
              </w:rPr>
              <w:t xml:space="preserve"> bez PVN:</w:t>
            </w:r>
          </w:p>
        </w:tc>
        <w:tc>
          <w:tcPr>
            <w:tcW w:w="3997" w:type="dxa"/>
            <w:shd w:val="clear" w:color="auto" w:fill="auto"/>
          </w:tcPr>
          <w:p w14:paraId="72F5EC43" w14:textId="77777777" w:rsidR="00AD4FA0" w:rsidRPr="00A54CE9" w:rsidRDefault="00AD4FA0" w:rsidP="00F305E1">
            <w:pPr>
              <w:spacing w:line="360" w:lineRule="auto"/>
              <w:jc w:val="both"/>
              <w:rPr>
                <w:b/>
                <w:color w:val="auto"/>
              </w:rPr>
            </w:pPr>
          </w:p>
        </w:tc>
      </w:tr>
      <w:tr w:rsidR="00AD4FA0" w:rsidRPr="00A54CE9" w14:paraId="56DE0F91" w14:textId="77777777" w:rsidTr="001A4046">
        <w:tc>
          <w:tcPr>
            <w:tcW w:w="4389" w:type="dxa"/>
            <w:shd w:val="clear" w:color="auto" w:fill="auto"/>
          </w:tcPr>
          <w:p w14:paraId="41B971FD" w14:textId="77777777" w:rsidR="00AD4FA0" w:rsidRPr="00A54CE9" w:rsidRDefault="00AD4FA0" w:rsidP="00F305E1">
            <w:pPr>
              <w:spacing w:line="360" w:lineRule="auto"/>
              <w:jc w:val="both"/>
              <w:rPr>
                <w:bCs/>
                <w:color w:val="auto"/>
              </w:rPr>
            </w:pPr>
            <w:r w:rsidRPr="00A54CE9">
              <w:rPr>
                <w:bCs/>
                <w:color w:val="auto"/>
              </w:rPr>
              <w:t>Preču daudzums, gab.:</w:t>
            </w:r>
          </w:p>
        </w:tc>
        <w:tc>
          <w:tcPr>
            <w:tcW w:w="3997" w:type="dxa"/>
            <w:shd w:val="clear" w:color="auto" w:fill="auto"/>
          </w:tcPr>
          <w:p w14:paraId="0256CC08" w14:textId="77777777" w:rsidR="00AD4FA0" w:rsidRPr="00A54CE9" w:rsidRDefault="00AD4FA0" w:rsidP="00F305E1">
            <w:pPr>
              <w:spacing w:line="360" w:lineRule="auto"/>
              <w:jc w:val="both"/>
              <w:rPr>
                <w:b/>
                <w:color w:val="auto"/>
              </w:rPr>
            </w:pPr>
          </w:p>
        </w:tc>
      </w:tr>
      <w:tr w:rsidR="00AD4FA0" w:rsidRPr="00A54CE9" w14:paraId="510F737F" w14:textId="77777777" w:rsidTr="001A4046">
        <w:tc>
          <w:tcPr>
            <w:tcW w:w="4389" w:type="dxa"/>
            <w:shd w:val="clear" w:color="auto" w:fill="auto"/>
          </w:tcPr>
          <w:p w14:paraId="20082484" w14:textId="77777777" w:rsidR="00AD4FA0" w:rsidRPr="00A54CE9" w:rsidRDefault="00AD4FA0" w:rsidP="00F305E1">
            <w:pPr>
              <w:spacing w:line="360" w:lineRule="auto"/>
              <w:jc w:val="both"/>
              <w:rPr>
                <w:b/>
                <w:color w:val="auto"/>
              </w:rPr>
            </w:pPr>
            <w:r w:rsidRPr="00A54CE9">
              <w:rPr>
                <w:b/>
                <w:color w:val="auto"/>
              </w:rPr>
              <w:t>Cena par visu apjomu</w:t>
            </w:r>
            <w:r w:rsidRPr="00A54CE9">
              <w:rPr>
                <w:bCs/>
                <w:color w:val="auto"/>
              </w:rPr>
              <w:t xml:space="preserve">, </w:t>
            </w:r>
            <w:proofErr w:type="spellStart"/>
            <w:r w:rsidRPr="00A54CE9">
              <w:rPr>
                <w:bCs/>
                <w:i/>
                <w:iCs/>
                <w:color w:val="auto"/>
              </w:rPr>
              <w:t>euro</w:t>
            </w:r>
            <w:proofErr w:type="spellEnd"/>
            <w:r w:rsidRPr="00A54CE9">
              <w:rPr>
                <w:bCs/>
                <w:i/>
                <w:iCs/>
                <w:color w:val="auto"/>
              </w:rPr>
              <w:t>,</w:t>
            </w:r>
            <w:r w:rsidRPr="00A54CE9">
              <w:rPr>
                <w:bCs/>
                <w:color w:val="auto"/>
              </w:rPr>
              <w:t xml:space="preserve"> bez PVN:</w:t>
            </w:r>
          </w:p>
        </w:tc>
        <w:tc>
          <w:tcPr>
            <w:tcW w:w="3997" w:type="dxa"/>
            <w:shd w:val="clear" w:color="auto" w:fill="D9D9D9"/>
          </w:tcPr>
          <w:p w14:paraId="736DA993" w14:textId="77777777" w:rsidR="00AD4FA0" w:rsidRPr="00F10CEC" w:rsidRDefault="00AD4FA0" w:rsidP="00F305E1">
            <w:pPr>
              <w:spacing w:line="360" w:lineRule="auto"/>
              <w:jc w:val="both"/>
              <w:rPr>
                <w:bCs/>
                <w:i/>
                <w:iCs/>
                <w:color w:val="auto"/>
              </w:rPr>
            </w:pPr>
          </w:p>
        </w:tc>
      </w:tr>
    </w:tbl>
    <w:p w14:paraId="58CEBC28" w14:textId="77777777" w:rsidR="00AD4FA0" w:rsidRPr="00A54CE9" w:rsidRDefault="00AD4FA0" w:rsidP="00AD4FA0">
      <w:pPr>
        <w:ind w:left="-90" w:firstLine="90"/>
        <w:jc w:val="both"/>
        <w:rPr>
          <w:b/>
          <w:color w:val="auto"/>
        </w:rPr>
      </w:pPr>
    </w:p>
    <w:p w14:paraId="0E152F63" w14:textId="77777777" w:rsidR="00AD4FA0" w:rsidRPr="00A54CE9" w:rsidRDefault="00AD4FA0" w:rsidP="00AD4FA0">
      <w:pPr>
        <w:shd w:val="clear" w:color="auto" w:fill="D9D9D9"/>
        <w:ind w:left="-90" w:firstLine="90"/>
        <w:jc w:val="both"/>
        <w:rPr>
          <w:b/>
          <w:i/>
          <w:iCs/>
          <w:color w:val="auto"/>
        </w:rPr>
      </w:pPr>
      <w:r w:rsidRPr="00081067">
        <w:rPr>
          <w:bCs/>
          <w:i/>
          <w:iCs/>
          <w:color w:val="auto"/>
        </w:rPr>
        <w:t>Cenas norāda ar diviem cipariem aiz komata</w:t>
      </w:r>
      <w:r>
        <w:rPr>
          <w:bCs/>
          <w:i/>
          <w:iCs/>
          <w:color w:val="auto"/>
        </w:rPr>
        <w:t>!</w:t>
      </w:r>
    </w:p>
    <w:p w14:paraId="5DC7AF2C" w14:textId="77777777" w:rsidR="00AD4FA0" w:rsidRPr="00A54CE9" w:rsidRDefault="00AD4FA0" w:rsidP="00AD4FA0">
      <w:pPr>
        <w:ind w:left="-90" w:firstLine="90"/>
        <w:jc w:val="both"/>
        <w:rPr>
          <w:b/>
          <w:color w:val="auto"/>
        </w:rPr>
      </w:pPr>
    </w:p>
    <w:p w14:paraId="50980C64" w14:textId="77777777" w:rsidR="00AD4FA0" w:rsidRPr="00A54CE9" w:rsidRDefault="00AD4FA0" w:rsidP="00AD4FA0">
      <w:pPr>
        <w:rPr>
          <w:i/>
          <w:color w:val="auto"/>
          <w:highlight w:val="lightGray"/>
        </w:rPr>
      </w:pPr>
    </w:p>
    <w:p w14:paraId="74203742" w14:textId="77777777" w:rsidR="00AD4FA0" w:rsidRPr="00A54CE9" w:rsidRDefault="00AD4FA0" w:rsidP="00AD4FA0">
      <w:pPr>
        <w:ind w:left="-90"/>
        <w:jc w:val="both"/>
        <w:rPr>
          <w:color w:val="auto"/>
        </w:rPr>
      </w:pPr>
      <w:r w:rsidRPr="00A54CE9">
        <w:rPr>
          <w:color w:val="auto"/>
        </w:rPr>
        <w:t>Ar šo apliecinām, ka pretendents piegādās preces par pretendenta piedāvātajām cenām visā Līguma darbības laikā.</w:t>
      </w:r>
    </w:p>
    <w:p w14:paraId="12F4E480" w14:textId="77777777" w:rsidR="00AD4FA0" w:rsidRPr="00A54CE9" w:rsidRDefault="00AD4FA0" w:rsidP="00AD4FA0">
      <w:pPr>
        <w:ind w:left="-90" w:firstLine="90"/>
        <w:rPr>
          <w:i/>
          <w:color w:val="auto"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3933"/>
      </w:tblGrid>
      <w:tr w:rsidR="00AD4FA0" w:rsidRPr="00A54CE9" w14:paraId="64F299AD" w14:textId="77777777" w:rsidTr="00F305E1">
        <w:trPr>
          <w:jc w:val="center"/>
        </w:trPr>
        <w:tc>
          <w:tcPr>
            <w:tcW w:w="5064" w:type="dxa"/>
          </w:tcPr>
          <w:p w14:paraId="57EED059" w14:textId="77777777" w:rsidR="00AD4FA0" w:rsidRPr="00A54CE9" w:rsidRDefault="00AD4FA0" w:rsidP="00F305E1">
            <w:pPr>
              <w:pStyle w:val="naisf"/>
              <w:tabs>
                <w:tab w:val="left" w:pos="720"/>
                <w:tab w:val="left" w:pos="1620"/>
                <w:tab w:val="left" w:pos="2340"/>
                <w:tab w:val="left" w:pos="2520"/>
              </w:tabs>
              <w:spacing w:before="0" w:after="0" w:line="360" w:lineRule="auto"/>
              <w:ind w:left="-90" w:right="62" w:firstLine="90"/>
              <w:rPr>
                <w:color w:val="auto"/>
              </w:rPr>
            </w:pPr>
            <w:r w:rsidRPr="00A54CE9">
              <w:rPr>
                <w:color w:val="auto"/>
              </w:rPr>
              <w:t>Pretendenta pārstāvja vārds, uzvārds:</w:t>
            </w:r>
          </w:p>
        </w:tc>
        <w:tc>
          <w:tcPr>
            <w:tcW w:w="4814" w:type="dxa"/>
          </w:tcPr>
          <w:p w14:paraId="7FBBDBF7" w14:textId="77777777" w:rsidR="00AD4FA0" w:rsidRPr="00A54CE9" w:rsidRDefault="00AD4FA0" w:rsidP="00F305E1">
            <w:pPr>
              <w:pStyle w:val="naisf"/>
              <w:tabs>
                <w:tab w:val="left" w:pos="720"/>
                <w:tab w:val="left" w:pos="1620"/>
                <w:tab w:val="left" w:pos="2340"/>
                <w:tab w:val="left" w:pos="2520"/>
              </w:tabs>
              <w:spacing w:before="0" w:after="0"/>
              <w:ind w:left="-90" w:right="62" w:firstLine="90"/>
              <w:rPr>
                <w:color w:val="auto"/>
              </w:rPr>
            </w:pPr>
          </w:p>
        </w:tc>
      </w:tr>
      <w:tr w:rsidR="00AD4FA0" w:rsidRPr="00A54CE9" w14:paraId="37CC6E69" w14:textId="77777777" w:rsidTr="00F305E1">
        <w:trPr>
          <w:jc w:val="center"/>
        </w:trPr>
        <w:tc>
          <w:tcPr>
            <w:tcW w:w="5064" w:type="dxa"/>
            <w:vAlign w:val="center"/>
          </w:tcPr>
          <w:p w14:paraId="49FE60EE" w14:textId="77777777" w:rsidR="00AD4FA0" w:rsidRPr="00A54CE9" w:rsidRDefault="00AD4FA0" w:rsidP="00F305E1">
            <w:pPr>
              <w:spacing w:line="360" w:lineRule="auto"/>
              <w:ind w:left="-90" w:firstLine="90"/>
              <w:jc w:val="both"/>
              <w:rPr>
                <w:color w:val="auto"/>
              </w:rPr>
            </w:pPr>
            <w:r w:rsidRPr="00A54CE9">
              <w:rPr>
                <w:color w:val="auto"/>
              </w:rPr>
              <w:t>Pārstāvja amats:</w:t>
            </w:r>
          </w:p>
        </w:tc>
        <w:tc>
          <w:tcPr>
            <w:tcW w:w="4814" w:type="dxa"/>
          </w:tcPr>
          <w:p w14:paraId="3ED9778F" w14:textId="77777777" w:rsidR="00AD4FA0" w:rsidRPr="00A54CE9" w:rsidRDefault="00AD4FA0" w:rsidP="00F305E1">
            <w:pPr>
              <w:pStyle w:val="naisf"/>
              <w:tabs>
                <w:tab w:val="left" w:pos="720"/>
                <w:tab w:val="left" w:pos="1620"/>
                <w:tab w:val="left" w:pos="2340"/>
                <w:tab w:val="left" w:pos="2520"/>
              </w:tabs>
              <w:spacing w:before="0" w:after="0"/>
              <w:ind w:left="-90" w:right="62" w:firstLine="90"/>
              <w:rPr>
                <w:color w:val="auto"/>
              </w:rPr>
            </w:pPr>
          </w:p>
        </w:tc>
      </w:tr>
      <w:tr w:rsidR="00AD4FA0" w:rsidRPr="00A54CE9" w14:paraId="76C26264" w14:textId="77777777" w:rsidTr="00F305E1">
        <w:trPr>
          <w:jc w:val="center"/>
        </w:trPr>
        <w:tc>
          <w:tcPr>
            <w:tcW w:w="5064" w:type="dxa"/>
            <w:vAlign w:val="center"/>
          </w:tcPr>
          <w:p w14:paraId="38B4743B" w14:textId="77777777" w:rsidR="00AD4FA0" w:rsidRPr="00A54CE9" w:rsidRDefault="00AD4FA0" w:rsidP="00F305E1">
            <w:pPr>
              <w:spacing w:line="360" w:lineRule="auto"/>
              <w:ind w:left="-90" w:firstLine="90"/>
              <w:jc w:val="both"/>
              <w:rPr>
                <w:color w:val="auto"/>
              </w:rPr>
            </w:pPr>
            <w:r w:rsidRPr="00A54CE9">
              <w:rPr>
                <w:color w:val="auto"/>
              </w:rPr>
              <w:t>Paraksts:</w:t>
            </w:r>
          </w:p>
        </w:tc>
        <w:tc>
          <w:tcPr>
            <w:tcW w:w="4814" w:type="dxa"/>
          </w:tcPr>
          <w:p w14:paraId="7DDBDD36" w14:textId="77777777" w:rsidR="00AD4FA0" w:rsidRPr="00A54CE9" w:rsidRDefault="00AD4FA0" w:rsidP="00F305E1">
            <w:pPr>
              <w:pStyle w:val="naisf"/>
              <w:tabs>
                <w:tab w:val="left" w:pos="720"/>
                <w:tab w:val="left" w:pos="1620"/>
                <w:tab w:val="left" w:pos="2340"/>
                <w:tab w:val="left" w:pos="2520"/>
              </w:tabs>
              <w:spacing w:before="0" w:after="0"/>
              <w:ind w:left="-90" w:right="62" w:firstLine="90"/>
              <w:rPr>
                <w:color w:val="auto"/>
              </w:rPr>
            </w:pPr>
          </w:p>
        </w:tc>
      </w:tr>
      <w:tr w:rsidR="00AD4FA0" w:rsidRPr="00A54CE9" w14:paraId="6DF8A3D4" w14:textId="77777777" w:rsidTr="00F305E1">
        <w:trPr>
          <w:jc w:val="center"/>
        </w:trPr>
        <w:tc>
          <w:tcPr>
            <w:tcW w:w="5064" w:type="dxa"/>
            <w:vAlign w:val="center"/>
          </w:tcPr>
          <w:p w14:paraId="1A45873F" w14:textId="77777777" w:rsidR="00AD4FA0" w:rsidRPr="00A54CE9" w:rsidRDefault="00AD4FA0" w:rsidP="00F305E1">
            <w:pPr>
              <w:spacing w:line="360" w:lineRule="auto"/>
              <w:jc w:val="both"/>
              <w:rPr>
                <w:color w:val="auto"/>
              </w:rPr>
            </w:pPr>
            <w:r w:rsidRPr="00A54CE9">
              <w:rPr>
                <w:color w:val="auto"/>
              </w:rPr>
              <w:t>Datums:</w:t>
            </w:r>
          </w:p>
        </w:tc>
        <w:tc>
          <w:tcPr>
            <w:tcW w:w="4814" w:type="dxa"/>
          </w:tcPr>
          <w:p w14:paraId="78624B88" w14:textId="77777777" w:rsidR="00AD4FA0" w:rsidRPr="00A54CE9" w:rsidRDefault="00AD4FA0" w:rsidP="00F305E1">
            <w:pPr>
              <w:pStyle w:val="naisf"/>
              <w:tabs>
                <w:tab w:val="left" w:pos="720"/>
                <w:tab w:val="left" w:pos="1620"/>
                <w:tab w:val="left" w:pos="2340"/>
                <w:tab w:val="left" w:pos="2520"/>
              </w:tabs>
              <w:spacing w:before="0" w:after="0"/>
              <w:ind w:right="62" w:firstLine="0"/>
              <w:rPr>
                <w:color w:val="auto"/>
              </w:rPr>
            </w:pPr>
          </w:p>
        </w:tc>
      </w:tr>
      <w:bookmarkEnd w:id="0"/>
    </w:tbl>
    <w:p w14:paraId="76B1ECEE" w14:textId="77777777" w:rsidR="00AD4FA0" w:rsidRPr="00A54CE9" w:rsidRDefault="00AD4FA0" w:rsidP="00AD4FA0">
      <w:pPr>
        <w:spacing w:before="120" w:after="60"/>
        <w:rPr>
          <w:b/>
          <w:i/>
          <w:color w:val="auto"/>
        </w:rPr>
      </w:pPr>
    </w:p>
    <w:bookmarkEnd w:id="1"/>
    <w:p w14:paraId="22DB5C7A" w14:textId="77777777" w:rsidR="00AD4FA0" w:rsidRPr="00A54CE9" w:rsidRDefault="00AD4FA0" w:rsidP="00AD4FA0">
      <w:pPr>
        <w:spacing w:before="120" w:after="60"/>
        <w:rPr>
          <w:b/>
          <w:i/>
          <w:color w:val="auto"/>
        </w:rPr>
      </w:pPr>
    </w:p>
    <w:p w14:paraId="3C0914F0" w14:textId="77777777" w:rsidR="00533D5B" w:rsidRDefault="00533D5B"/>
    <w:sectPr w:rsidR="00533D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A0"/>
    <w:rsid w:val="001A4046"/>
    <w:rsid w:val="00533D5B"/>
    <w:rsid w:val="00A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B943"/>
  <w15:chartTrackingRefBased/>
  <w15:docId w15:val="{6D0BC5C9-27D2-448E-A59F-2887C7A7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D4F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AD4FA0"/>
    <w:pPr>
      <w:spacing w:before="75" w:after="75"/>
      <w:ind w:firstLine="375"/>
      <w:jc w:val="both"/>
    </w:pPr>
  </w:style>
  <w:style w:type="paragraph" w:styleId="Galvene">
    <w:name w:val="header"/>
    <w:basedOn w:val="Parasts"/>
    <w:link w:val="GalveneRakstz"/>
    <w:uiPriority w:val="99"/>
    <w:rsid w:val="00AD4FA0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color w:val="auto"/>
      <w:lang w:val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AD4FA0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Sannikova</dc:creator>
  <cp:keywords/>
  <dc:description/>
  <cp:lastModifiedBy>Aija Sannikova</cp:lastModifiedBy>
  <cp:revision>2</cp:revision>
  <dcterms:created xsi:type="dcterms:W3CDTF">2022-12-01T11:36:00Z</dcterms:created>
  <dcterms:modified xsi:type="dcterms:W3CDTF">2022-12-01T11:50:00Z</dcterms:modified>
</cp:coreProperties>
</file>